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5379" w14:textId="5FFB4F44" w:rsidR="008E51CA" w:rsidRDefault="006672BF" w:rsidP="0053012E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Interactive Buttons and Sounds in</w:t>
      </w:r>
      <w:r w:rsidR="008230EC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proofErr w:type="spellStart"/>
      <w:r w:rsidR="008230EC">
        <w:rPr>
          <w:rFonts w:ascii="TH SarabunPSK" w:hAnsi="TH SarabunPSK" w:cs="TH SarabunPSK"/>
          <w:b/>
          <w:bCs/>
          <w:sz w:val="36"/>
          <w:szCs w:val="36"/>
          <w:lang w:bidi="th-TH"/>
        </w:rPr>
        <w:t>PyGame</w:t>
      </w:r>
      <w:proofErr w:type="spellEnd"/>
    </w:p>
    <w:p w14:paraId="79B6DE95" w14:textId="77777777" w:rsidR="00D54C04" w:rsidRDefault="00D54C04" w:rsidP="00D54C04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FCB4675" w14:textId="25FCD9C4" w:rsidR="00067F61" w:rsidRDefault="006672BF" w:rsidP="00D54C0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In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, we can create simple buttons by drawing a rectangular object on the screen and write codes to make it become interactive buttons. Hence, when we use a mouse to click on that button to take actions (start a game, quit a game, etc.). Another use case, if we press button “p” to pause a game, two buttons are shown letting us choose to continue or quit a game. </w:t>
      </w:r>
    </w:p>
    <w:p w14:paraId="582D6A7C" w14:textId="703AFBFB" w:rsidR="00F85E7E" w:rsidRDefault="00F85E7E" w:rsidP="00D54C04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1E1CCD6" w14:textId="3A3D1B93" w:rsidR="006672BF" w:rsidRDefault="006672BF" w:rsidP="00D54C0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First thing first, we need a function that draw a rectangular object (with a pre-defined size) on the screen. </w:t>
      </w:r>
      <w:r w:rsidR="007F3917">
        <w:rPr>
          <w:rFonts w:ascii="TH SarabunPSK" w:hAnsi="TH SarabunPSK" w:cs="TH SarabunPSK"/>
          <w:sz w:val="32"/>
          <w:szCs w:val="32"/>
          <w:lang w:bidi="th-TH"/>
        </w:rPr>
        <w:t xml:space="preserve">Below function is to be included in your </w:t>
      </w:r>
      <w:proofErr w:type="spellStart"/>
      <w:r w:rsidR="007F3917"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.</w:t>
      </w:r>
    </w:p>
    <w:p w14:paraId="71B5A4B2" w14:textId="77777777" w:rsidR="00067F61" w:rsidRDefault="00067F61" w:rsidP="00D54C0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A205A6" w14:paraId="54B75FE7" w14:textId="77777777" w:rsidTr="006672BF">
        <w:tc>
          <w:tcPr>
            <w:tcW w:w="9715" w:type="dxa"/>
          </w:tcPr>
          <w:p w14:paraId="1F5ACB11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def button(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msg,x,y,w,h,ic,ac,action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=None):</w:t>
            </w:r>
          </w:p>
          <w:p w14:paraId="792D17C0" w14:textId="746A4705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mouse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pygame.mouse.get_pos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>To get the position of a mouse cursor</w:t>
            </w:r>
          </w:p>
          <w:p w14:paraId="51F51304" w14:textId="62A17A40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click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pygame.mouse.get_pressed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>Mouse click event</w:t>
            </w:r>
          </w:p>
          <w:p w14:paraId="41E75A71" w14:textId="7DF835B5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if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x+w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&gt; mouse[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0] 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&gt; x and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y+h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&gt; mouse[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1] 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 y: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If a mouse cursor appears in the 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>button</w:t>
            </w:r>
          </w:p>
          <w:p w14:paraId="638580A8" w14:textId="52AC86FB" w:rsidR="00A205A6" w:rsidRPr="003F78FD" w:rsidRDefault="00A205A6" w:rsidP="00A205A6">
            <w:pPr>
              <w:ind w:left="5040" w:hanging="50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pygame.draw.rect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 ac,(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x,y,w,h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Draw 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>the button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with status ACTIVE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(ac)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>. # Color of rect. object will also change.</w:t>
            </w:r>
          </w:p>
          <w:p w14:paraId="13A5A48B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4A63778" w14:textId="0B8343E3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if click[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0] == 1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and action != None: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>For a mouse click,</w:t>
            </w:r>
          </w:p>
          <w:p w14:paraId="07AAE1AC" w14:textId="11E87144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action()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672B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call a 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>function that is passed into action()</w:t>
            </w:r>
          </w:p>
          <w:p w14:paraId="41A02640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else:</w:t>
            </w:r>
          </w:p>
          <w:p w14:paraId="37E849E1" w14:textId="2B0513B0" w:rsidR="00A205A6" w:rsidRDefault="00A205A6" w:rsidP="00A205A6">
            <w:pPr>
              <w:ind w:left="5040" w:hanging="50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pygame.draw.rect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ic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x,y,w,h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>If a mouse cursor is not on the button,</w:t>
            </w:r>
          </w:p>
          <w:p w14:paraId="65671467" w14:textId="4ADB9725" w:rsidR="00A205A6" w:rsidRDefault="00A205A6" w:rsidP="00A205A6">
            <w:pPr>
              <w:ind w:left="50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# 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>draw the button with inactive status.</w:t>
            </w:r>
          </w:p>
          <w:p w14:paraId="65424872" w14:textId="697DBA58" w:rsidR="009F2A20" w:rsidRPr="003F78FD" w:rsidRDefault="009F2A20" w:rsidP="00A205A6">
            <w:pPr>
              <w:ind w:left="50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 No color change</w:t>
            </w:r>
          </w:p>
          <w:p w14:paraId="3E86A130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DE28C3F" w14:textId="3B6F43A6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smallText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pygame.font.SysFont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(None,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20)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Specify font type and size</w:t>
            </w:r>
          </w:p>
          <w:p w14:paraId="072B369D" w14:textId="78ADB7C0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text_objects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msg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smallText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# Create object for font</w:t>
            </w:r>
          </w:p>
          <w:p w14:paraId="1FDAE3D4" w14:textId="3163090E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textRect.center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 (x+(w/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2))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 (y+(h/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2)) )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# Make it center of the button</w:t>
            </w:r>
          </w:p>
          <w:p w14:paraId="2B62F7BC" w14:textId="01FDB84D" w:rsidR="00A205A6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gameDisplay.blit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# </w:t>
            </w:r>
            <w:proofErr w:type="spellStart"/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>Blit</w:t>
            </w:r>
            <w:proofErr w:type="spellEnd"/>
            <w:r w:rsidR="009F2A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(display) font on the button</w:t>
            </w:r>
          </w:p>
          <w:p w14:paraId="73D886C6" w14:textId="77777777" w:rsidR="00A205A6" w:rsidRDefault="00A205A6" w:rsidP="00D54C0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6F04555" w14:textId="77777777" w:rsidR="00A205A6" w:rsidRDefault="00A205A6" w:rsidP="00D54C04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6CC1943" w14:textId="364A6EC2" w:rsidR="00067F61" w:rsidRPr="006A416A" w:rsidRDefault="008463DC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From the previous worksheet, a function </w:t>
      </w:r>
      <w:r w:rsidR="006A416A">
        <w:rPr>
          <w:rFonts w:ascii="TH SarabunPSK" w:hAnsi="TH SarabunPSK" w:cs="TH SarabunPSK"/>
          <w:sz w:val="32"/>
          <w:szCs w:val="32"/>
          <w:lang w:bidi="th-TH"/>
        </w:rPr>
        <w:t>crash(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A416A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is to be modified to include interactive buttons (Play Again and Quit). If we click on the Play Again button, a game is restarted. Otherwise, we quit the game if the other button is clicked. Now let’s see the code</w:t>
      </w:r>
      <w:r w:rsidR="007F3917">
        <w:rPr>
          <w:rFonts w:ascii="TH SarabunPSK" w:hAnsi="TH SarabunPSK" w:cs="TH SarabunPSK"/>
          <w:sz w:val="32"/>
          <w:szCs w:val="32"/>
          <w:lang w:bidi="th-TH"/>
        </w:rPr>
        <w:t>s that have to be added to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3917">
        <w:rPr>
          <w:rFonts w:ascii="TH SarabunPSK" w:hAnsi="TH SarabunPSK" w:cs="TH SarabunPSK"/>
          <w:sz w:val="32"/>
          <w:szCs w:val="32"/>
          <w:lang w:bidi="th-TH"/>
        </w:rPr>
        <w:t>the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function crash( ).</w:t>
      </w:r>
    </w:p>
    <w:p w14:paraId="2662DACB" w14:textId="77777777" w:rsidR="006A416A" w:rsidRDefault="006A416A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416A" w14:paraId="37B969CC" w14:textId="77777777" w:rsidTr="006A416A">
        <w:tc>
          <w:tcPr>
            <w:tcW w:w="9350" w:type="dxa"/>
          </w:tcPr>
          <w:p w14:paraId="5CF08FFD" w14:textId="6725FEA3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while True:</w:t>
            </w:r>
          </w:p>
          <w:p w14:paraId="13D0CAAF" w14:textId="66828E00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for event in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pygame.event.get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():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เช็ค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event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ว่ามีการปิดเกมส์หรือไม่ ถ้าใช่ก็ออกจากเกมส์</w:t>
            </w:r>
          </w:p>
          <w:p w14:paraId="2A09D08B" w14:textId="13D47369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if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event.type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==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pygame.QUIT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</w:p>
          <w:p w14:paraId="55922349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pygame.quit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62608999" w14:textId="77777777" w:rsid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quit()</w:t>
            </w:r>
          </w:p>
          <w:p w14:paraId="6897D222" w14:textId="03BFE188" w:rsidR="00CD178D" w:rsidRPr="006A416A" w:rsidRDefault="00CD178D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#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gameDisplay.fill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(WHITE)</w:t>
            </w:r>
          </w:p>
          <w:p w14:paraId="00BE18B5" w14:textId="585C4D3F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42C06E3" w14:textId="7B1A92A5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button("Play Again",</w:t>
            </w:r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150,450,100,50</w:t>
            </w: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GREEN,BRIGHTGREEN,gameLoop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181106B9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button("Quit",</w:t>
            </w:r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550,450,100,50</w:t>
            </w: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RED,BRIGHTRED,quitgame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03BB7A4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E00FB42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pygame.display.update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4AF5187E" w14:textId="0D92BCF0" w:rsid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clock.tick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F3917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2678E8C4" w14:textId="77777777" w:rsidR="006A416A" w:rsidRDefault="006A416A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EE55344" w14:textId="49C3E54B" w:rsidR="000001B5" w:rsidRPr="006A416A" w:rsidRDefault="007F3917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Explanation for all parameters passing to function</w:t>
      </w:r>
      <w:r w:rsidR="000001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01B5">
        <w:rPr>
          <w:rFonts w:ascii="TH SarabunPSK" w:hAnsi="TH SarabunPSK" w:cs="TH SarabunPSK"/>
          <w:sz w:val="32"/>
          <w:szCs w:val="32"/>
          <w:lang w:bidi="th-TH"/>
        </w:rPr>
        <w:t>button(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001B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6F81D107" w14:textId="77777777" w:rsidR="006A416A" w:rsidRDefault="006A416A" w:rsidP="006A416A">
      <w:pPr>
        <w:rPr>
          <w:rFonts w:ascii="TH SarabunPSK" w:hAnsi="TH SarabunPSK" w:cs="TH SarabunPSK"/>
          <w:sz w:val="32"/>
          <w:szCs w:val="32"/>
          <w:lang w:bidi="th-TH"/>
        </w:rPr>
      </w:pPr>
      <w:r w:rsidRPr="006A416A">
        <w:rPr>
          <w:rFonts w:ascii="TH SarabunPSK" w:hAnsi="TH SarabunPSK" w:cs="TH SarabunPSK"/>
          <w:sz w:val="32"/>
          <w:szCs w:val="32"/>
          <w:lang w:bidi="th-TH"/>
        </w:rPr>
        <w:t xml:space="preserve">        button("Play Again",</w:t>
      </w:r>
      <w:r w:rsidRPr="006A416A">
        <w:rPr>
          <w:rFonts w:ascii="TH SarabunPSK" w:hAnsi="TH SarabunPSK" w:cs="TH SarabunPSK"/>
          <w:sz w:val="32"/>
          <w:szCs w:val="32"/>
          <w:cs/>
          <w:lang w:bidi="th-TH"/>
        </w:rPr>
        <w:t>150,450,100,50</w:t>
      </w:r>
      <w:r w:rsidRPr="006A416A">
        <w:rPr>
          <w:rFonts w:ascii="TH SarabunPSK" w:hAnsi="TH SarabunPSK" w:cs="TH SarabunPSK"/>
          <w:sz w:val="32"/>
          <w:szCs w:val="32"/>
          <w:lang w:bidi="th-TH"/>
        </w:rPr>
        <w:t>,</w:t>
      </w:r>
      <w:proofErr w:type="spellStart"/>
      <w:r w:rsidRPr="006A416A">
        <w:rPr>
          <w:rFonts w:ascii="TH SarabunPSK" w:hAnsi="TH SarabunPSK" w:cs="TH SarabunPSK"/>
          <w:sz w:val="32"/>
          <w:szCs w:val="32"/>
          <w:lang w:bidi="th-TH"/>
        </w:rPr>
        <w:t>GREEN,BRIGHTGREEN,gameLoop</w:t>
      </w:r>
      <w:proofErr w:type="spellEnd"/>
      <w:r w:rsidRPr="006A416A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690F9CA" w14:textId="77777777" w:rsidR="006A416A" w:rsidRDefault="006A416A" w:rsidP="006A416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2CBA755" w14:textId="4AB4B623" w:rsidR="006A416A" w:rsidRDefault="006A416A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Play Again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>– Text to be put in the rectangular area.</w:t>
      </w:r>
    </w:p>
    <w:p w14:paraId="209C562F" w14:textId="11BC2F5D" w:rsidR="008E5082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x, y, 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 xml:space="preserve"> Location of the button.</w:t>
      </w:r>
    </w:p>
    <w:p w14:paraId="33BB6F42" w14:textId="1F57A63E" w:rsidR="000001B5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w, h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 xml:space="preserve"> Width and height of the button.</w:t>
      </w:r>
    </w:p>
    <w:p w14:paraId="6B9E2CB0" w14:textId="4FEE5C27" w:rsidR="000001B5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GREEN, BRIGHTGREEN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 xml:space="preserve"> Colors of the button when it is active or inactive.</w:t>
      </w:r>
    </w:p>
    <w:p w14:paraId="6B1D1C7A" w14:textId="5DBD44CE" w:rsidR="000001B5" w:rsidRPr="006A416A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8E5082">
        <w:rPr>
          <w:rFonts w:ascii="TH SarabunPSK" w:hAnsi="TH SarabunPSK" w:cs="TH SarabunPSK"/>
          <w:sz w:val="32"/>
          <w:szCs w:val="32"/>
          <w:lang w:bidi="th-TH"/>
        </w:rPr>
        <w:t xml:space="preserve"> This is a function that will be called (activated) when we click the button. In other word, action( ) in function button( ) takes </w:t>
      </w:r>
      <w:proofErr w:type="spellStart"/>
      <w:r w:rsidR="008E5082"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 w:rsidR="008E5082">
        <w:rPr>
          <w:rFonts w:ascii="TH SarabunPSK" w:hAnsi="TH SarabunPSK" w:cs="TH SarabunPSK"/>
          <w:sz w:val="32"/>
          <w:szCs w:val="32"/>
          <w:lang w:bidi="th-TH"/>
        </w:rPr>
        <w:t>( ) as an input parameter.</w:t>
      </w:r>
    </w:p>
    <w:p w14:paraId="0D4A2607" w14:textId="77777777" w:rsidR="006A416A" w:rsidRPr="006A416A" w:rsidRDefault="006A416A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0A1882C" w14:textId="2D425848" w:rsidR="006A416A" w:rsidRPr="008E5082" w:rsidRDefault="00A574EB" w:rsidP="0053012E">
      <w:pPr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</w:pPr>
      <w:r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 xml:space="preserve">1) </w:t>
      </w:r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 xml:space="preserve">Modify the function </w:t>
      </w:r>
      <w:proofErr w:type="spellStart"/>
      <w:r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gameIntro</w:t>
      </w:r>
      <w:proofErr w:type="spellEnd"/>
      <w:r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(</w:t>
      </w:r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 xml:space="preserve"> </w:t>
      </w:r>
      <w:r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)</w:t>
      </w:r>
      <w:r w:rsidRPr="008E5082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 xml:space="preserve"> </w:t>
      </w:r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 xml:space="preserve">to include two </w:t>
      </w:r>
      <w:proofErr w:type="spellStart"/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buttions</w:t>
      </w:r>
      <w:proofErr w:type="spellEnd"/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 xml:space="preserve">, namely </w:t>
      </w:r>
      <w:r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(START)</w:t>
      </w:r>
      <w:r w:rsidRPr="008E5082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 xml:space="preserve"> </w:t>
      </w:r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and</w:t>
      </w:r>
      <w:r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 xml:space="preserve"> (QUIT) </w:t>
      </w:r>
      <w:r w:rsidR="008E5082" w:rsidRPr="008E5082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Click START to play the game or QUIT to quit the game.</w:t>
      </w:r>
    </w:p>
    <w:p w14:paraId="0F9E7D2D" w14:textId="77777777" w:rsidR="00067F61" w:rsidRDefault="00067F61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33BCE95" w14:textId="48868870" w:rsidR="00CD178D" w:rsidRDefault="008E5082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>While we are playing the game, our boss may come around and the game needs to be paused. Hence a programming logic to handle a game pause</w:t>
      </w:r>
      <w:r w:rsidR="00F555F9">
        <w:rPr>
          <w:rFonts w:ascii="TH SarabunPSK" w:hAnsi="TH SarabunPSK" w:cs="TH SarabunPSK"/>
          <w:sz w:val="32"/>
          <w:szCs w:val="32"/>
          <w:lang w:bidi="th-TH"/>
        </w:rPr>
        <w:t>/</w:t>
      </w:r>
      <w:proofErr w:type="spellStart"/>
      <w:r w:rsidR="00F555F9">
        <w:rPr>
          <w:rFonts w:ascii="TH SarabunPSK" w:hAnsi="TH SarabunPSK" w:cs="TH SarabunPSK"/>
          <w:sz w:val="32"/>
          <w:szCs w:val="32"/>
          <w:lang w:bidi="th-TH"/>
        </w:rPr>
        <w:t>unpause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should be included in our game.</w:t>
      </w:r>
      <w:r w:rsidR="00F555F9">
        <w:rPr>
          <w:rFonts w:ascii="TH SarabunPSK" w:hAnsi="TH SarabunPSK" w:cs="TH SarabunPSK"/>
          <w:sz w:val="32"/>
          <w:szCs w:val="32"/>
          <w:lang w:bidi="th-TH"/>
        </w:rPr>
        <w:t xml:space="preserve"> The given function pause() below includes four lines of code that define font type and size. </w:t>
      </w:r>
      <w:r w:rsidR="00F555F9" w:rsidRPr="00F555F9"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  <w:t>Complete the rest by including two buttons CONTINUE and QUIT.</w:t>
      </w:r>
      <w:r w:rsidR="00F555F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70C770A" w14:textId="77777777" w:rsid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653E" w14:paraId="77383DCF" w14:textId="77777777" w:rsidTr="00F1653E">
        <w:tc>
          <w:tcPr>
            <w:tcW w:w="9350" w:type="dxa"/>
          </w:tcPr>
          <w:p w14:paraId="2359BCE5" w14:textId="77777777" w:rsidR="00F1653E" w:rsidRDefault="00F1653E" w:rsidP="005301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def pause():</w:t>
            </w:r>
          </w:p>
          <w:p w14:paraId="6A16AA86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largeText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pygame.font.SysFont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("freesansbold.ttf",115)</w:t>
            </w:r>
          </w:p>
          <w:p w14:paraId="0298B41F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text_objects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("Paused",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largeText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742A9C8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TextRect.center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((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displayWidth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/2),(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displayHeight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/2))</w:t>
            </w:r>
          </w:p>
          <w:p w14:paraId="4808E9E5" w14:textId="77777777" w:rsid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gameDisplay.blit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77DB3A74" w14:textId="77777777" w:rsidR="00F555F9" w:rsidRDefault="00F555F9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ED3D0BA" w14:textId="77777777" w:rsidR="00F555F9" w:rsidRDefault="00F555F9" w:rsidP="00F1653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F555F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  <w:t># Complete the function by including the codes for two buttons here.</w:t>
            </w:r>
          </w:p>
          <w:p w14:paraId="48DC143C" w14:textId="77777777" w:rsidR="00F555F9" w:rsidRDefault="00F555F9" w:rsidP="00F165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# while True:</w:t>
            </w:r>
          </w:p>
          <w:p w14:paraId="5FF93A23" w14:textId="108D1F2B" w:rsidR="00F555F9" w:rsidRPr="00F555F9" w:rsidRDefault="00F555F9" w:rsidP="00F165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# …</w:t>
            </w:r>
          </w:p>
        </w:tc>
      </w:tr>
    </w:tbl>
    <w:p w14:paraId="6A027B8E" w14:textId="4AF3E141" w:rsidR="00CD178D" w:rsidRP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87130D6" w14:textId="77777777" w:rsid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C370014" w14:textId="633C3034" w:rsidR="00F1653E" w:rsidRDefault="00F555F9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Note that for CONTINUE button, function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unpause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() shall be called. For QUIT button, </w:t>
      </w:r>
      <w:proofErr w:type="spellStart"/>
      <w:r w:rsidR="00F1653E">
        <w:rPr>
          <w:rFonts w:ascii="TH SarabunPSK" w:hAnsi="TH SarabunPSK" w:cs="TH SarabunPSK"/>
          <w:sz w:val="32"/>
          <w:szCs w:val="32"/>
          <w:lang w:bidi="th-TH"/>
        </w:rPr>
        <w:t>quitGame</w:t>
      </w:r>
      <w:proofErr w:type="spellEnd"/>
      <w:r w:rsidR="00F1653E"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1653E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shall be called. Function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unpause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( ) is given below. Note that in function pause( ), you need to slightly modify the code from </w:t>
      </w:r>
      <w:r w:rsidRPr="00F555F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while True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to </w:t>
      </w:r>
      <w:r w:rsidRPr="00F555F9">
        <w:rPr>
          <w:rFonts w:ascii="TH SarabunPSK" w:hAnsi="TH SarabunPSK" w:cs="TH SarabunPSK"/>
          <w:color w:val="FF0000"/>
          <w:sz w:val="32"/>
          <w:szCs w:val="32"/>
          <w:lang w:bidi="th-TH"/>
        </w:rPr>
        <w:t>while pause</w:t>
      </w:r>
      <w:r>
        <w:rPr>
          <w:rFonts w:ascii="TH SarabunPSK" w:hAnsi="TH SarabunPSK" w:cs="TH SarabunPSK"/>
          <w:sz w:val="32"/>
          <w:szCs w:val="32"/>
          <w:lang w:bidi="th-TH"/>
        </w:rPr>
        <w:t>, since we are going to use this variable to carry True or False.</w:t>
      </w:r>
    </w:p>
    <w:p w14:paraId="096B5B6F" w14:textId="77777777" w:rsid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653E" w14:paraId="01D1CC75" w14:textId="77777777" w:rsidTr="00F1653E">
        <w:tc>
          <w:tcPr>
            <w:tcW w:w="9350" w:type="dxa"/>
          </w:tcPr>
          <w:p w14:paraId="098728F2" w14:textId="119AC10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def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unpause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():</w:t>
            </w:r>
          </w:p>
          <w:p w14:paraId="213A8D7B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global pause</w:t>
            </w:r>
          </w:p>
          <w:p w14:paraId="6ADED658" w14:textId="6B41D62E" w:rsid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pause = False</w:t>
            </w:r>
          </w:p>
        </w:tc>
      </w:tr>
    </w:tbl>
    <w:p w14:paraId="197C7F3F" w14:textId="77777777" w:rsidR="00F1653E" w:rsidRDefault="00F1653E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7C2840B" w14:textId="3FBBFC8D" w:rsidR="00F1653E" w:rsidRDefault="00F555F9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Now back to function</w:t>
      </w:r>
      <w:r w:rsidR="00F165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F1653E"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 w:rsidR="00F1653E"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1653E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we need to include codes to detect a key press for key “p”. </w:t>
      </w:r>
    </w:p>
    <w:p w14:paraId="17A7DE3F" w14:textId="0E681DB6" w:rsidR="00601F19" w:rsidRDefault="00F555F9" w:rsidP="0053012E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For</w:t>
      </w:r>
      <w:r w:rsidR="00601F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01F19" w:rsidRPr="00601F19">
        <w:rPr>
          <w:rFonts w:ascii="TH SarabunPSK" w:hAnsi="TH SarabunPSK" w:cs="TH SarabunPSK"/>
          <w:sz w:val="32"/>
          <w:szCs w:val="32"/>
          <w:lang w:bidi="th-TH"/>
        </w:rPr>
        <w:t xml:space="preserve">if </w:t>
      </w:r>
      <w:proofErr w:type="spellStart"/>
      <w:r w:rsidR="00601F19" w:rsidRPr="00601F19">
        <w:rPr>
          <w:rFonts w:ascii="TH SarabunPSK" w:hAnsi="TH SarabunPSK" w:cs="TH SarabunPSK"/>
          <w:sz w:val="32"/>
          <w:szCs w:val="32"/>
          <w:lang w:bidi="th-TH"/>
        </w:rPr>
        <w:t>event.type</w:t>
      </w:r>
      <w:proofErr w:type="spellEnd"/>
      <w:r w:rsidR="00601F19" w:rsidRPr="00601F19">
        <w:rPr>
          <w:rFonts w:ascii="TH SarabunPSK" w:hAnsi="TH SarabunPSK" w:cs="TH SarabunPSK"/>
          <w:sz w:val="32"/>
          <w:szCs w:val="32"/>
          <w:lang w:bidi="th-TH"/>
        </w:rPr>
        <w:t xml:space="preserve"> == </w:t>
      </w:r>
      <w:proofErr w:type="spellStart"/>
      <w:r w:rsidR="00601F19" w:rsidRPr="00601F19">
        <w:rPr>
          <w:rFonts w:ascii="TH SarabunPSK" w:hAnsi="TH SarabunPSK" w:cs="TH SarabunPSK"/>
          <w:sz w:val="32"/>
          <w:szCs w:val="32"/>
          <w:lang w:bidi="th-TH"/>
        </w:rPr>
        <w:t>pygame.KEYDOWN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, the following codes must be added. </w:t>
      </w:r>
    </w:p>
    <w:p w14:paraId="582A42F1" w14:textId="77777777" w:rsidR="00F1653E" w:rsidRDefault="00F1653E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1F19" w14:paraId="4AB7E155" w14:textId="77777777" w:rsidTr="00601F19">
        <w:tc>
          <w:tcPr>
            <w:tcW w:w="9350" w:type="dxa"/>
          </w:tcPr>
          <w:p w14:paraId="46697F8E" w14:textId="77777777" w:rsidR="00601F19" w:rsidRP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if </w:t>
            </w:r>
            <w:proofErr w:type="spellStart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event.key</w:t>
            </w:r>
            <w:proofErr w:type="spellEnd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== </w:t>
            </w:r>
            <w:proofErr w:type="spellStart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pygame.K_p</w:t>
            </w:r>
            <w:proofErr w:type="spellEnd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</w:p>
          <w:p w14:paraId="584F3ECE" w14:textId="01A6CF8A" w:rsidR="00601F19" w:rsidRP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pause = True</w:t>
            </w:r>
          </w:p>
          <w:p w14:paraId="2F75868F" w14:textId="29D48DF5" w:rsid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pause()</w:t>
            </w:r>
          </w:p>
        </w:tc>
      </w:tr>
    </w:tbl>
    <w:p w14:paraId="6A262336" w14:textId="77777777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D12F2D3" w14:textId="36AD9AC2" w:rsidR="00601F19" w:rsidRDefault="00F555F9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To make this variable, </w:t>
      </w:r>
      <w:r w:rsidRPr="00F555F9">
        <w:rPr>
          <w:rFonts w:ascii="TH SarabunPSK" w:hAnsi="TH SarabunPSK" w:cs="TH SarabunPSK"/>
          <w:i/>
          <w:iCs/>
          <w:sz w:val="32"/>
          <w:szCs w:val="32"/>
          <w:lang w:bidi="th-TH"/>
        </w:rPr>
        <w:t>pause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to be recognized as a global variable (you do not need to pass </w:t>
      </w:r>
      <w:r w:rsidR="00E27B1F">
        <w:rPr>
          <w:rFonts w:ascii="TH SarabunPSK" w:hAnsi="TH SarabunPSK" w:cs="TH SarabunPSK"/>
          <w:sz w:val="32"/>
          <w:szCs w:val="32"/>
          <w:lang w:bidi="th-TH"/>
        </w:rPr>
        <w:t xml:space="preserve">this variable into the function or return it out), in </w:t>
      </w:r>
      <w:proofErr w:type="spellStart"/>
      <w:r w:rsidR="00601F19"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 w:rsidR="00601F19">
        <w:rPr>
          <w:rFonts w:ascii="TH SarabunPSK" w:hAnsi="TH SarabunPSK" w:cs="TH SarabunPSK"/>
          <w:sz w:val="32"/>
          <w:szCs w:val="32"/>
          <w:lang w:bidi="th-TH"/>
        </w:rPr>
        <w:t>(</w:t>
      </w:r>
      <w:r w:rsidR="00E27B1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01F19">
        <w:rPr>
          <w:rFonts w:ascii="TH SarabunPSK" w:hAnsi="TH SarabunPSK" w:cs="TH SarabunPSK"/>
          <w:sz w:val="32"/>
          <w:szCs w:val="32"/>
          <w:lang w:bidi="th-TH"/>
        </w:rPr>
        <w:t>)</w:t>
      </w:r>
      <w:r w:rsidR="00E27B1F">
        <w:rPr>
          <w:rFonts w:ascii="TH SarabunPSK" w:hAnsi="TH SarabunPSK" w:cs="TH SarabunPSK"/>
          <w:sz w:val="32"/>
          <w:szCs w:val="32"/>
          <w:lang w:bidi="th-TH"/>
        </w:rPr>
        <w:t xml:space="preserve">, we need to define </w:t>
      </w:r>
      <w:r w:rsidR="00E27B1F">
        <w:rPr>
          <w:rFonts w:ascii="TH SarabunPSK" w:hAnsi="TH SarabunPSK" w:cs="TH SarabunPSK"/>
          <w:i/>
          <w:iCs/>
          <w:sz w:val="32"/>
          <w:szCs w:val="32"/>
          <w:lang w:bidi="th-TH"/>
        </w:rPr>
        <w:t xml:space="preserve">pause </w:t>
      </w:r>
      <w:r w:rsidR="00E27B1F">
        <w:rPr>
          <w:rFonts w:ascii="TH SarabunPSK" w:hAnsi="TH SarabunPSK" w:cs="TH SarabunPSK"/>
          <w:sz w:val="32"/>
          <w:szCs w:val="32"/>
          <w:lang w:bidi="th-TH"/>
        </w:rPr>
        <w:t>as a global variable by including this line.</w:t>
      </w:r>
    </w:p>
    <w:p w14:paraId="3914490D" w14:textId="36276A7A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1F19" w14:paraId="5BDC15E2" w14:textId="77777777" w:rsidTr="00601F19">
        <w:tc>
          <w:tcPr>
            <w:tcW w:w="9350" w:type="dxa"/>
          </w:tcPr>
          <w:p w14:paraId="704D2D9F" w14:textId="0A6131E2" w:rsid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global pause</w:t>
            </w:r>
          </w:p>
        </w:tc>
      </w:tr>
    </w:tbl>
    <w:p w14:paraId="7BA7F0B0" w14:textId="77777777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C913C5F" w14:textId="77777777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E764E55" w14:textId="61025DAE" w:rsidR="00601F19" w:rsidRPr="00131EBF" w:rsidRDefault="00684A26" w:rsidP="00131EBF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Sound in </w:t>
      </w:r>
      <w:proofErr w:type="spellStart"/>
      <w:r w:rsidR="00131EBF" w:rsidRPr="00131EBF">
        <w:rPr>
          <w:rFonts w:ascii="TH SarabunPSK" w:hAnsi="TH SarabunPSK" w:cs="TH SarabunPSK"/>
          <w:b/>
          <w:bCs/>
          <w:sz w:val="40"/>
          <w:szCs w:val="40"/>
          <w:lang w:bidi="th-TH"/>
        </w:rPr>
        <w:t>PyGame</w:t>
      </w:r>
      <w:proofErr w:type="spellEnd"/>
    </w:p>
    <w:p w14:paraId="36C14D86" w14:textId="77777777" w:rsidR="00131EBF" w:rsidRDefault="00131EBF" w:rsidP="00131EB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E34E816" w14:textId="73A8D109" w:rsidR="00067F61" w:rsidRDefault="00684A26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In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, there are ready-to-use and built-in functions for sound management. What we need to do is to load sound in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and initialize the sound mixer before playing the sound in the game. At the beginning of your code, add these two lines. </w:t>
      </w:r>
    </w:p>
    <w:p w14:paraId="70CCF8CB" w14:textId="77777777" w:rsidR="00CC6151" w:rsidRPr="00067F61" w:rsidRDefault="00CC6151" w:rsidP="0053012E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51" w14:paraId="73FDF5D6" w14:textId="77777777" w:rsidTr="00CC6151">
        <w:tc>
          <w:tcPr>
            <w:tcW w:w="9350" w:type="dxa"/>
          </w:tcPr>
          <w:p w14:paraId="614ECD6D" w14:textId="23B4420C" w:rsidR="00CC6151" w:rsidRDefault="00CC6151" w:rsidP="00CC615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pygame.mixer.init</w:t>
            </w:r>
            <w:proofErr w:type="spell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  <w:r w:rsidR="00684A2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#Initialize the sound mixer</w:t>
            </w:r>
          </w:p>
          <w:p w14:paraId="6899EBF5" w14:textId="069192A2" w:rsidR="00CC6151" w:rsidRPr="00131EBF" w:rsidRDefault="00CC6151" w:rsidP="00050E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crash_sound</w:t>
            </w:r>
            <w:proofErr w:type="spell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pygame.mixer.Sound</w:t>
            </w:r>
            <w:proofErr w:type="spell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("crash.wav")</w:t>
            </w:r>
            <w:r w:rsidR="00131EB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#</w:t>
            </w:r>
            <w:r w:rsidR="00050E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84A26">
              <w:rPr>
                <w:rFonts w:ascii="TH SarabunPSK" w:hAnsi="TH SarabunPSK" w:cs="TH SarabunPSK"/>
                <w:sz w:val="32"/>
                <w:szCs w:val="32"/>
                <w:lang w:bidi="th-TH"/>
              </w:rPr>
              <w:t>Sound for crash is loaded.</w:t>
            </w:r>
          </w:p>
        </w:tc>
      </w:tr>
    </w:tbl>
    <w:p w14:paraId="298E3D96" w14:textId="77777777" w:rsidR="00067F61" w:rsidRDefault="00067F61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C022A29" w14:textId="77777777" w:rsidR="00684A26" w:rsidRDefault="00684A26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After loading .wave, we can play the sound using the following codes: </w:t>
      </w:r>
    </w:p>
    <w:p w14:paraId="2EF1DC55" w14:textId="0653CDA6" w:rsidR="00067F61" w:rsidRPr="000B56E7" w:rsidRDefault="00684A26" w:rsidP="0053012E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Note that the given codes are to play a sound we the player crashes with the meteor. The given codes are to be included in function crash( ). </w:t>
      </w:r>
    </w:p>
    <w:p w14:paraId="6F300354" w14:textId="77777777" w:rsidR="00AC4282" w:rsidRDefault="00AC4282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FA" w14:paraId="6E4811D7" w14:textId="77777777" w:rsidTr="00B917FA">
        <w:tc>
          <w:tcPr>
            <w:tcW w:w="9350" w:type="dxa"/>
          </w:tcPr>
          <w:p w14:paraId="70B06BFF" w14:textId="77777777" w:rsidR="00B917FA" w:rsidRPr="000B56E7" w:rsidRDefault="00B917FA" w:rsidP="00B917F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pygame.mixer.Sound.play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crash_sound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B2C0F65" w14:textId="77777777" w:rsidR="00B917FA" w:rsidRPr="000B56E7" w:rsidRDefault="00B917FA" w:rsidP="00B917F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pygame.mixer.music.stop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1AACB27C" w14:textId="26D9027F" w:rsidR="00B917FA" w:rsidRDefault="00B917FA" w:rsidP="005301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="00050E3C"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proofErr w:type="spell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time.sleep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(1)</w:t>
            </w:r>
            <w:r w:rsidR="00050E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#</w:t>
            </w:r>
            <w:r w:rsidR="00684A2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You can hold the game for a second or more. </w:t>
            </w:r>
          </w:p>
        </w:tc>
      </w:tr>
    </w:tbl>
    <w:p w14:paraId="1A02BE73" w14:textId="77777777" w:rsidR="00B917FA" w:rsidRDefault="00B917FA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508A73F" w14:textId="781139C8" w:rsidR="00AC4282" w:rsidRPr="00B436B8" w:rsidRDefault="00684A26" w:rsidP="0053012E">
      <w:p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Play sounds for </w:t>
      </w:r>
    </w:p>
    <w:p w14:paraId="5F25018F" w14:textId="5069D50A" w:rsidR="00AC4282" w:rsidRPr="00B436B8" w:rsidRDefault="00684A26" w:rsidP="00AC428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collecting special object(s), e.g., durian or other object that you use.</w:t>
      </w:r>
    </w:p>
    <w:p w14:paraId="031D7ECA" w14:textId="6DB83F85" w:rsidR="00AC4282" w:rsidRPr="00B436B8" w:rsidRDefault="00684A26" w:rsidP="00AC428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Level up.</w:t>
      </w:r>
    </w:p>
    <w:p w14:paraId="630485A1" w14:textId="77777777" w:rsidR="00050E3C" w:rsidRDefault="00050E3C" w:rsidP="00050E3C">
      <w:p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</w:p>
    <w:p w14:paraId="2AF47A82" w14:textId="77777777" w:rsidR="00B436B8" w:rsidRDefault="00B436B8" w:rsidP="00050E3C">
      <w:p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</w:p>
    <w:p w14:paraId="7DB4E7AD" w14:textId="196685DE" w:rsidR="00AC4282" w:rsidRPr="008667D7" w:rsidRDefault="00B436B8" w:rsidP="00050E3C">
      <w:p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lastRenderedPageBreak/>
        <w:t xml:space="preserve">In the case that you want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o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continuously play a background music,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does have a function for you. What you need to do is </w:t>
      </w:r>
      <w:r w:rsidR="008667D7" w:rsidRPr="00B436B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1</w:t>
      </w:r>
      <w:r w:rsidR="008667D7"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)</w:t>
      </w:r>
      <w:r w:rsidR="008667D7" w:rsidRPr="00B436B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Load the music</w:t>
      </w:r>
      <w:r w:rsidR="008667D7"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and</w:t>
      </w:r>
      <w:r w:rsidR="008667D7"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2)</w:t>
      </w: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Play it with an option </w:t>
      </w:r>
      <w:r w:rsidR="008667D7" w:rsidRPr="00B436B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-1 </w:t>
      </w:r>
      <w:r w:rsidRPr="00B436B8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(continuous play) as shown below.</w:t>
      </w:r>
      <w:r w:rsidR="008667D7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</w:p>
    <w:p w14:paraId="399D2B65" w14:textId="77777777" w:rsidR="008667D7" w:rsidRDefault="008667D7" w:rsidP="00050E3C">
      <w:p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67D7" w14:paraId="41C4F4DE" w14:textId="77777777" w:rsidTr="008667D7">
        <w:tc>
          <w:tcPr>
            <w:tcW w:w="9350" w:type="dxa"/>
          </w:tcPr>
          <w:p w14:paraId="6DEABD67" w14:textId="77777777" w:rsidR="008667D7" w:rsidRP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############</w:t>
            </w:r>
          </w:p>
          <w:p w14:paraId="61710EBA" w14:textId="77777777" w:rsidR="008667D7" w:rsidRP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pygame.mixer.music.load</w:t>
            </w:r>
            <w:proofErr w:type="spellEnd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('pacman_backmusic.wav')</w:t>
            </w:r>
          </w:p>
          <w:p w14:paraId="494EEE94" w14:textId="77777777" w:rsidR="008667D7" w:rsidRP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pygame.mixer.music.play</w:t>
            </w:r>
            <w:proofErr w:type="spellEnd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(-</w:t>
            </w: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  <w:t>1)</w:t>
            </w:r>
          </w:p>
          <w:p w14:paraId="7B2E7ED7" w14:textId="74238B04" w:rsid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############</w:t>
            </w:r>
          </w:p>
        </w:tc>
      </w:tr>
    </w:tbl>
    <w:p w14:paraId="757D8637" w14:textId="77777777" w:rsidR="008667D7" w:rsidRPr="008667D7" w:rsidRDefault="008667D7" w:rsidP="00050E3C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</w:pPr>
    </w:p>
    <w:p w14:paraId="7F6C465A" w14:textId="65284301" w:rsidR="004F3ED7" w:rsidRPr="00C307D0" w:rsidRDefault="004F3ED7" w:rsidP="004F3ED7">
      <w:pPr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Hint:</w:t>
      </w:r>
      <w:r w:rsidR="005F55BB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</w:t>
      </w:r>
      <w:proofErr w:type="spellStart"/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PyGame</w:t>
      </w:r>
      <w:proofErr w:type="spellEnd"/>
      <w:r w:rsidR="005F55BB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may not be able to support all</w:t>
      </w:r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</w:t>
      </w: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.wav</w:t>
      </w:r>
      <w:r w:rsidR="005F55BB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files. To test whether .wave file can be played or not</w:t>
      </w:r>
      <w:r w:rsidR="00512053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, use the following codes. New </w:t>
      </w:r>
      <w:proofErr w:type="spellStart"/>
      <w:r w:rsidR="00512053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jupyter</w:t>
      </w:r>
      <w:proofErr w:type="spellEnd"/>
      <w:r w:rsidR="00512053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notebook is recommended so you won’t mix this code with your </w:t>
      </w:r>
      <w:proofErr w:type="spellStart"/>
      <w:r w:rsidR="00512053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Pygame</w:t>
      </w:r>
      <w:proofErr w:type="spellEnd"/>
      <w:r w:rsidR="00512053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code. Put the codes in two cells as shown below.</w:t>
      </w:r>
      <w:r w:rsidR="00C307D0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</w:t>
      </w:r>
      <w:r w:rsidR="00512053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Run the first cell to play and the second cell to stop playing. </w:t>
      </w:r>
    </w:p>
    <w:p w14:paraId="5608C843" w14:textId="77777777" w:rsidR="00C307D0" w:rsidRDefault="00C307D0" w:rsidP="004F3ED7">
      <w:pPr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14:paraId="29F7897C" w14:textId="0962F66E" w:rsidR="00C307D0" w:rsidRDefault="00C307D0" w:rsidP="004F3ED7">
      <w:pPr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C00000"/>
          <w:sz w:val="32"/>
          <w:szCs w:val="32"/>
          <w:lang w:bidi="th-TH"/>
        </w:rPr>
        <w:drawing>
          <wp:inline distT="0" distB="0" distL="0" distR="0" wp14:anchorId="061AAEEE" wp14:editId="1376AE47">
            <wp:extent cx="4690719" cy="1374140"/>
            <wp:effectExtent l="0" t="0" r="8890" b="0"/>
            <wp:docPr id="1" name="Picture 1" descr="../Screen%20Shot%202018-08-21%20at%2011.16.2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8-21%20at%2011.16.27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80" cy="13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ED24" w14:textId="4B629007" w:rsidR="000D54CF" w:rsidRDefault="000D54CF" w:rsidP="004F3ED7">
      <w:pPr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14:paraId="0E08DD4B" w14:textId="77777777" w:rsidR="00512053" w:rsidRDefault="00512053" w:rsidP="004F3ED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If you want the background music to be paused while the game is pausing, two built-in functions must be included in your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</w:p>
    <w:p w14:paraId="74067AF6" w14:textId="77777777" w:rsidR="00512053" w:rsidRDefault="00512053" w:rsidP="004F3ED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F3C49DE" w14:textId="7808274E" w:rsidR="000D54CF" w:rsidRPr="000D54CF" w:rsidRDefault="000D54CF" w:rsidP="004F3ED7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</w:pPr>
      <w:proofErr w:type="spellStart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pygame.mixer.music.pause</w:t>
      </w:r>
      <w:proofErr w:type="spellEnd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()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51205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are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pygame.mixer.music.unpause</w:t>
      </w:r>
      <w:proofErr w:type="spellEnd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() </w:t>
      </w:r>
      <w:r w:rsidR="0051205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are to be included in pause( ) and </w:t>
      </w:r>
      <w:proofErr w:type="spellStart"/>
      <w:r w:rsidR="0051205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unpuase</w:t>
      </w:r>
      <w:proofErr w:type="spellEnd"/>
      <w:r w:rsidR="0051205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( ), respectively. </w:t>
      </w:r>
      <w:bookmarkStart w:id="0" w:name="_GoBack"/>
      <w:bookmarkEnd w:id="0"/>
    </w:p>
    <w:sectPr w:rsidR="000D54CF" w:rsidRPr="000D54CF" w:rsidSect="00FE545E"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88F24" w14:textId="77777777" w:rsidR="00942793" w:rsidRDefault="00942793" w:rsidP="008A45A0">
      <w:r>
        <w:separator/>
      </w:r>
    </w:p>
  </w:endnote>
  <w:endnote w:type="continuationSeparator" w:id="0">
    <w:p w14:paraId="5CBC3794" w14:textId="77777777" w:rsidR="00942793" w:rsidRDefault="00942793" w:rsidP="008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799F" w14:textId="77777777" w:rsidR="00942793" w:rsidRDefault="00942793" w:rsidP="008A45A0">
      <w:r>
        <w:separator/>
      </w:r>
    </w:p>
  </w:footnote>
  <w:footnote w:type="continuationSeparator" w:id="0">
    <w:p w14:paraId="6BAE4ECE" w14:textId="77777777" w:rsidR="00942793" w:rsidRDefault="00942793" w:rsidP="008A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D6946"/>
    <w:multiLevelType w:val="hybridMultilevel"/>
    <w:tmpl w:val="E00E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01A4B"/>
    <w:multiLevelType w:val="hybridMultilevel"/>
    <w:tmpl w:val="4A5077AA"/>
    <w:lvl w:ilvl="0" w:tplc="3754F9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2E"/>
    <w:rsid w:val="000001B5"/>
    <w:rsid w:val="00020E67"/>
    <w:rsid w:val="00050E3C"/>
    <w:rsid w:val="00067F61"/>
    <w:rsid w:val="000B56E7"/>
    <w:rsid w:val="000B62C6"/>
    <w:rsid w:val="000D54CF"/>
    <w:rsid w:val="00131EBF"/>
    <w:rsid w:val="001C1795"/>
    <w:rsid w:val="002A7B72"/>
    <w:rsid w:val="002C5A9D"/>
    <w:rsid w:val="00312157"/>
    <w:rsid w:val="0038756F"/>
    <w:rsid w:val="0039580B"/>
    <w:rsid w:val="003F78FD"/>
    <w:rsid w:val="00452513"/>
    <w:rsid w:val="004F3ED7"/>
    <w:rsid w:val="00512053"/>
    <w:rsid w:val="0053012E"/>
    <w:rsid w:val="00592B7E"/>
    <w:rsid w:val="005A19DB"/>
    <w:rsid w:val="005B6061"/>
    <w:rsid w:val="005F55BB"/>
    <w:rsid w:val="00601F19"/>
    <w:rsid w:val="00611F16"/>
    <w:rsid w:val="006672BF"/>
    <w:rsid w:val="00684A26"/>
    <w:rsid w:val="006A416A"/>
    <w:rsid w:val="00753DD7"/>
    <w:rsid w:val="007805C2"/>
    <w:rsid w:val="007F1C69"/>
    <w:rsid w:val="007F3917"/>
    <w:rsid w:val="00805A44"/>
    <w:rsid w:val="008230EC"/>
    <w:rsid w:val="008463DC"/>
    <w:rsid w:val="00855DD1"/>
    <w:rsid w:val="008667D7"/>
    <w:rsid w:val="008A45A0"/>
    <w:rsid w:val="008C4D22"/>
    <w:rsid w:val="008E5082"/>
    <w:rsid w:val="008E51CA"/>
    <w:rsid w:val="00931373"/>
    <w:rsid w:val="00942793"/>
    <w:rsid w:val="0099561C"/>
    <w:rsid w:val="009D6206"/>
    <w:rsid w:val="009F2A20"/>
    <w:rsid w:val="00A205A6"/>
    <w:rsid w:val="00A574EB"/>
    <w:rsid w:val="00AC4282"/>
    <w:rsid w:val="00AD35F1"/>
    <w:rsid w:val="00B26892"/>
    <w:rsid w:val="00B436B8"/>
    <w:rsid w:val="00B539AA"/>
    <w:rsid w:val="00B57728"/>
    <w:rsid w:val="00B839AF"/>
    <w:rsid w:val="00B917FA"/>
    <w:rsid w:val="00C307D0"/>
    <w:rsid w:val="00C927C3"/>
    <w:rsid w:val="00C93D44"/>
    <w:rsid w:val="00CB3D09"/>
    <w:rsid w:val="00CC6151"/>
    <w:rsid w:val="00CD178D"/>
    <w:rsid w:val="00D5403B"/>
    <w:rsid w:val="00D54C04"/>
    <w:rsid w:val="00DB72F0"/>
    <w:rsid w:val="00E27B1F"/>
    <w:rsid w:val="00EA6A25"/>
    <w:rsid w:val="00F100BD"/>
    <w:rsid w:val="00F12869"/>
    <w:rsid w:val="00F13D5F"/>
    <w:rsid w:val="00F1653E"/>
    <w:rsid w:val="00F26B87"/>
    <w:rsid w:val="00F555F9"/>
    <w:rsid w:val="00F85E7E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9F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A0"/>
  </w:style>
  <w:style w:type="paragraph" w:styleId="Footer">
    <w:name w:val="footer"/>
    <w:basedOn w:val="Normal"/>
    <w:link w:val="Foot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A0"/>
  </w:style>
  <w:style w:type="paragraph" w:styleId="ListParagraph">
    <w:name w:val="List Paragraph"/>
    <w:basedOn w:val="Normal"/>
    <w:uiPriority w:val="34"/>
    <w:qFormat/>
    <w:rsid w:val="00AC4282"/>
    <w:pPr>
      <w:ind w:left="720"/>
      <w:contextualSpacing/>
    </w:pPr>
  </w:style>
  <w:style w:type="table" w:styleId="TableGrid">
    <w:name w:val="Table Grid"/>
    <w:basedOn w:val="TableNormal"/>
    <w:uiPriority w:val="39"/>
    <w:rsid w:val="00CC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B51D17-7F68-5D45-AD7E-CE44218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15</cp:revision>
  <dcterms:created xsi:type="dcterms:W3CDTF">2018-08-21T04:00:00Z</dcterms:created>
  <dcterms:modified xsi:type="dcterms:W3CDTF">2018-11-02T07:42:00Z</dcterms:modified>
</cp:coreProperties>
</file>